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65" w:rsidRDefault="00156A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2"/>
        <w:tblW w:w="117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235"/>
        <w:gridCol w:w="236"/>
        <w:gridCol w:w="236"/>
      </w:tblGrid>
      <w:tr w:rsidR="00156A65">
        <w:tc>
          <w:tcPr>
            <w:tcW w:w="11236" w:type="dxa"/>
            <w:vAlign w:val="center"/>
          </w:tcPr>
          <w:p w:rsidR="00156A65" w:rsidRDefault="001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  <w:tc>
          <w:tcPr>
            <w:tcW w:w="236" w:type="dxa"/>
          </w:tcPr>
          <w:p w:rsidR="00156A65" w:rsidRDefault="001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  <w:tc>
          <w:tcPr>
            <w:tcW w:w="236" w:type="dxa"/>
          </w:tcPr>
          <w:p w:rsidR="00156A65" w:rsidRDefault="001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</w:tr>
    </w:tbl>
    <w:p w:rsidR="00156A65" w:rsidRDefault="006F05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8775"/>
        </w:tabs>
        <w:spacing w:line="240" w:lineRule="auto"/>
        <w:ind w:left="0" w:right="-54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-123823</wp:posOffset>
            </wp:positionH>
            <wp:positionV relativeFrom="paragraph">
              <wp:posOffset>-47623</wp:posOffset>
            </wp:positionV>
            <wp:extent cx="6321425" cy="723900"/>
            <wp:effectExtent l="0" t="0" r="0" b="0"/>
            <wp:wrapSquare wrapText="bothSides" distT="0" distB="0" distL="114300" distR="114300"/>
            <wp:docPr id="10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6A65" w:rsidRDefault="00156A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1" w:name="_heading=h.30j0zll" w:colFirst="0" w:colLast="0"/>
      <w:bookmarkEnd w:id="1"/>
    </w:p>
    <w:p w:rsidR="00156A65" w:rsidRDefault="00156A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156A65" w:rsidRDefault="006F05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5191125</wp:posOffset>
            </wp:positionH>
            <wp:positionV relativeFrom="paragraph">
              <wp:posOffset>161925</wp:posOffset>
            </wp:positionV>
            <wp:extent cx="1009650" cy="247650"/>
            <wp:effectExtent l="0" t="0" r="0" b="0"/>
            <wp:wrapSquare wrapText="bothSides" distT="0" distB="0" distL="114300" distR="11430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6A65" w:rsidRDefault="00156A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156A65" w:rsidRDefault="00156A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156A65" w:rsidRDefault="00156A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156A65" w:rsidRDefault="00156A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156A65" w:rsidRDefault="006F05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Piano Nazionale di Ripresa e Resilienza (PNRR) - Missione 5, Componente 1, Riforma 1.1. finanziato dall’Unione europea - </w:t>
      </w:r>
      <w:proofErr w:type="spellStart"/>
      <w:r>
        <w:rPr>
          <w:rFonts w:ascii="Garamond" w:eastAsia="Garamond" w:hAnsi="Garamond" w:cs="Garamond"/>
          <w:b/>
          <w:color w:val="000000"/>
          <w:sz w:val="24"/>
          <w:szCs w:val="24"/>
        </w:rPr>
        <w:t>Next</w:t>
      </w:r>
      <w:proofErr w:type="spell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Generation EU - Programma Nazionale per la Garanzia di Occupabilità dei Lavoratori (GOL) – P</w:t>
      </w:r>
      <w:r>
        <w:rPr>
          <w:rFonts w:ascii="Garamond" w:eastAsia="Garamond" w:hAnsi="Garamond" w:cs="Garamond"/>
          <w:b/>
          <w:sz w:val="24"/>
          <w:szCs w:val="24"/>
        </w:rPr>
        <w:t>iano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di Attuazione regionale del Veneto</w:t>
      </w:r>
    </w:p>
    <w:p w:rsidR="00156A65" w:rsidRDefault="00156A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156A65" w:rsidRDefault="006F0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Registro a fogli mobili per le attività individuali</w:t>
      </w:r>
      <w:r>
        <w:rPr>
          <w:rFonts w:ascii="Garamond" w:eastAsia="Garamond" w:hAnsi="Garamond" w:cs="Garamond"/>
          <w:b/>
          <w:color w:val="000000"/>
          <w:sz w:val="24"/>
          <w:szCs w:val="24"/>
          <w:vertAlign w:val="superscript"/>
        </w:rPr>
        <w:footnoteReference w:id="1"/>
      </w:r>
    </w:p>
    <w:p w:rsidR="00156A65" w:rsidRDefault="00156A6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right="-82" w:hanging="2"/>
        <w:rPr>
          <w:rFonts w:ascii="Garamond" w:eastAsia="Garamond" w:hAnsi="Garamond" w:cs="Garamond"/>
          <w:color w:val="000000"/>
        </w:rPr>
      </w:pPr>
    </w:p>
    <w:p w:rsidR="00156A65" w:rsidRDefault="00156A6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</w:rPr>
      </w:pPr>
    </w:p>
    <w:p w:rsidR="00156A65" w:rsidRDefault="006F05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Ente: _______________________</w:t>
      </w:r>
      <w:proofErr w:type="spellStart"/>
      <w:r>
        <w:rPr>
          <w:rFonts w:ascii="Garamond" w:eastAsia="Garamond" w:hAnsi="Garamond" w:cs="Garamond"/>
          <w:b/>
          <w:color w:val="000000"/>
          <w:sz w:val="26"/>
          <w:szCs w:val="26"/>
        </w:rPr>
        <w:t>Sportello___________Codice</w:t>
      </w:r>
      <w:proofErr w:type="spellEnd"/>
      <w:r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 OPAL: ________________</w:t>
      </w:r>
    </w:p>
    <w:p w:rsidR="00156A65" w:rsidRDefault="006F0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eastAsia="Garamond" w:hAnsi="Garamond" w:cs="Garamond"/>
          <w:b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Nome e Cognome beneficiario ___________________CF__________________________</w:t>
      </w:r>
    </w:p>
    <w:p w:rsidR="00156A65" w:rsidRDefault="0015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</w:rPr>
      </w:pPr>
    </w:p>
    <w:p w:rsidR="00156A65" w:rsidRDefault="0015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</w:rPr>
      </w:pPr>
    </w:p>
    <w:tbl>
      <w:tblPr>
        <w:tblStyle w:val="a3"/>
        <w:tblW w:w="101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900"/>
        <w:gridCol w:w="850"/>
        <w:gridCol w:w="567"/>
        <w:gridCol w:w="1985"/>
        <w:gridCol w:w="2299"/>
        <w:gridCol w:w="2346"/>
      </w:tblGrid>
      <w:tr w:rsidR="00156A65">
        <w:trPr>
          <w:cantSplit/>
          <w:trHeight w:val="360"/>
          <w:jc w:val="center"/>
        </w:trPr>
        <w:tc>
          <w:tcPr>
            <w:tcW w:w="12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A65" w:rsidRDefault="006F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Data</w:t>
            </w:r>
          </w:p>
        </w:tc>
        <w:tc>
          <w:tcPr>
            <w:tcW w:w="1750" w:type="dxa"/>
            <w:gridSpan w:val="2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:rsidR="00156A65" w:rsidRDefault="006F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Orario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nil"/>
            </w:tcBorders>
            <w:vAlign w:val="center"/>
          </w:tcPr>
          <w:p w:rsidR="00156A65" w:rsidRDefault="006F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n. ore</w:t>
            </w:r>
          </w:p>
        </w:tc>
        <w:tc>
          <w:tcPr>
            <w:tcW w:w="1985" w:type="dxa"/>
            <w:vMerge w:val="restart"/>
            <w:vAlign w:val="center"/>
          </w:tcPr>
          <w:p w:rsidR="00156A65" w:rsidRDefault="006F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Attività</w:t>
            </w:r>
          </w:p>
        </w:tc>
        <w:tc>
          <w:tcPr>
            <w:tcW w:w="2299" w:type="dxa"/>
            <w:vMerge w:val="restart"/>
            <w:vAlign w:val="center"/>
          </w:tcPr>
          <w:p w:rsidR="00156A65" w:rsidRDefault="006F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Firma Beneficiario</w:t>
            </w:r>
          </w:p>
        </w:tc>
        <w:tc>
          <w:tcPr>
            <w:tcW w:w="2346" w:type="dxa"/>
            <w:vMerge w:val="restart"/>
            <w:vAlign w:val="center"/>
          </w:tcPr>
          <w:p w:rsidR="00156A65" w:rsidRDefault="006F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Firma Operatore Mercato del Lavoro</w:t>
            </w:r>
          </w:p>
        </w:tc>
      </w:tr>
      <w:tr w:rsidR="00156A65">
        <w:trPr>
          <w:cantSplit/>
          <w:trHeight w:val="562"/>
          <w:jc w:val="center"/>
        </w:trPr>
        <w:tc>
          <w:tcPr>
            <w:tcW w:w="1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A65" w:rsidRDefault="0015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right w:val="single" w:sz="6" w:space="0" w:color="C0C0C0"/>
            </w:tcBorders>
            <w:vAlign w:val="center"/>
          </w:tcPr>
          <w:p w:rsidR="00156A65" w:rsidRDefault="006F05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dalle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156A65" w:rsidRDefault="006F05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alle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nil"/>
            </w:tcBorders>
            <w:vAlign w:val="center"/>
          </w:tcPr>
          <w:p w:rsidR="00156A65" w:rsidRDefault="0015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156A65" w:rsidRDefault="0015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299" w:type="dxa"/>
            <w:vMerge/>
            <w:vAlign w:val="center"/>
          </w:tcPr>
          <w:p w:rsidR="00156A65" w:rsidRDefault="0015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46" w:type="dxa"/>
            <w:vMerge/>
            <w:vAlign w:val="center"/>
          </w:tcPr>
          <w:p w:rsidR="00156A65" w:rsidRDefault="0015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156A65">
        <w:trPr>
          <w:cantSplit/>
          <w:trHeight w:val="1256"/>
          <w:jc w:val="center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</w:tcBorders>
          </w:tcPr>
          <w:p w:rsidR="00156A65" w:rsidRDefault="001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156A65" w:rsidRDefault="00156A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56A65" w:rsidRDefault="00156A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567" w:type="dxa"/>
          </w:tcPr>
          <w:p w:rsidR="00156A65" w:rsidRDefault="001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985" w:type="dxa"/>
          </w:tcPr>
          <w:p w:rsidR="00156A65" w:rsidRDefault="001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299" w:type="dxa"/>
            <w:vAlign w:val="center"/>
          </w:tcPr>
          <w:p w:rsidR="00156A65" w:rsidRDefault="001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46" w:type="dxa"/>
          </w:tcPr>
          <w:p w:rsidR="00156A65" w:rsidRDefault="00156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:rsidR="00156A65" w:rsidRDefault="0015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</w:p>
    <w:p w:rsidR="00156A65" w:rsidRDefault="0015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:rsidR="00156A65" w:rsidRDefault="0015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sectPr w:rsidR="00156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9" w:right="746" w:bottom="5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7B5" w:rsidRDefault="007A47B5">
      <w:pPr>
        <w:spacing w:line="240" w:lineRule="auto"/>
        <w:ind w:left="0" w:hanging="2"/>
      </w:pPr>
      <w:r>
        <w:separator/>
      </w:r>
    </w:p>
  </w:endnote>
  <w:endnote w:type="continuationSeparator" w:id="0">
    <w:p w:rsidR="007A47B5" w:rsidRDefault="007A47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00" w:rsidRDefault="006F050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00" w:rsidRDefault="006F0500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00" w:rsidRDefault="006F050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7B5" w:rsidRDefault="007A47B5">
      <w:pPr>
        <w:spacing w:line="240" w:lineRule="auto"/>
        <w:ind w:left="0" w:hanging="2"/>
      </w:pPr>
      <w:r>
        <w:separator/>
      </w:r>
    </w:p>
  </w:footnote>
  <w:footnote w:type="continuationSeparator" w:id="0">
    <w:p w:rsidR="007A47B5" w:rsidRDefault="007A47B5">
      <w:pPr>
        <w:spacing w:line="240" w:lineRule="auto"/>
        <w:ind w:left="0" w:hanging="2"/>
      </w:pPr>
      <w:r>
        <w:continuationSeparator/>
      </w:r>
    </w:p>
  </w:footnote>
  <w:footnote w:id="1">
    <w:p w:rsidR="00156A65" w:rsidRDefault="006F0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Da utilizzare solo in caso di malfunzionamento del portale IDO tale da impedire la registrazione delle attività; si ricorda che il servizio di Incontro Domanda e Offerta è riconosciuto “a risultato” e non implica la registrazione puntuale delle singole attività svolte al fine del raggiungimento dell’obiettivo dell’inserimento occupazionale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00" w:rsidRDefault="006F050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65" w:rsidRDefault="00156A6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4"/>
      <w:tblW w:w="9250" w:type="dxa"/>
      <w:tblInd w:w="0" w:type="dxa"/>
      <w:tblLayout w:type="fixed"/>
      <w:tblLook w:val="0000" w:firstRow="0" w:lastRow="0" w:firstColumn="0" w:lastColumn="0" w:noHBand="0" w:noVBand="0"/>
    </w:tblPr>
    <w:tblGrid>
      <w:gridCol w:w="9250"/>
    </w:tblGrid>
    <w:tr w:rsidR="00156A65">
      <w:trPr>
        <w:trHeight w:val="443"/>
      </w:trPr>
      <w:tc>
        <w:tcPr>
          <w:tcW w:w="9250" w:type="dxa"/>
          <w:tcBorders>
            <w:top w:val="nil"/>
            <w:left w:val="nil"/>
            <w:bottom w:val="nil"/>
            <w:right w:val="nil"/>
          </w:tcBorders>
        </w:tcPr>
        <w:p w:rsidR="00156A65" w:rsidRDefault="006F05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</w:rPr>
          </w:pPr>
          <w:bookmarkStart w:id="2" w:name="_heading=h.gjdgxs" w:colFirst="0" w:colLast="0"/>
          <w:bookmarkEnd w:id="2"/>
          <w:r>
            <w:rPr>
              <w:color w:val="000000"/>
              <w:sz w:val="28"/>
              <w:szCs w:val="28"/>
            </w:rPr>
            <w:t xml:space="preserve">Allegato C al Decreto n. </w:t>
          </w:r>
          <w:r w:rsidRPr="006F0500">
            <w:rPr>
              <w:color w:val="000000"/>
              <w:sz w:val="28"/>
              <w:szCs w:val="28"/>
            </w:rPr>
            <w:t>1632</w:t>
          </w:r>
          <w:r>
            <w:rPr>
              <w:color w:val="000000"/>
              <w:sz w:val="28"/>
              <w:szCs w:val="28"/>
            </w:rPr>
            <w:t xml:space="preserve">     </w:t>
          </w:r>
          <w:proofErr w:type="gramStart"/>
          <w:r>
            <w:rPr>
              <w:color w:val="000000"/>
              <w:sz w:val="28"/>
              <w:szCs w:val="28"/>
            </w:rPr>
            <w:t>del  2</w:t>
          </w:r>
          <w:r w:rsidR="001114FC">
            <w:rPr>
              <w:color w:val="000000"/>
              <w:sz w:val="28"/>
              <w:szCs w:val="28"/>
            </w:rPr>
            <w:t>2</w:t>
          </w:r>
          <w:proofErr w:type="gramEnd"/>
          <w:r>
            <w:rPr>
              <w:color w:val="000000"/>
              <w:sz w:val="28"/>
              <w:szCs w:val="28"/>
            </w:rPr>
            <w:t xml:space="preserve"> dicembre 2023                     </w:t>
          </w: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:rsidR="00156A65" w:rsidRDefault="00156A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65" w:rsidRDefault="006F05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inline distT="0" distB="0" distL="114300" distR="114300">
          <wp:extent cx="2295525" cy="284480"/>
          <wp:effectExtent l="0" t="0" r="0" b="0"/>
          <wp:docPr id="10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56A65" w:rsidRDefault="006F05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giunta regionale </w:t>
    </w:r>
  </w:p>
  <w:p w:rsidR="00156A65" w:rsidRDefault="00156A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:rsidR="00156A65" w:rsidRDefault="006F05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</w:rPr>
    </w:pPr>
    <w:r>
      <w:rPr>
        <w:color w:val="000000"/>
        <w:sz w:val="28"/>
        <w:szCs w:val="28"/>
      </w:rPr>
      <w:t xml:space="preserve">Allegato </w:t>
    </w:r>
    <w:proofErr w:type="gramStart"/>
    <w:r>
      <w:rPr>
        <w:color w:val="000000"/>
        <w:sz w:val="28"/>
        <w:szCs w:val="28"/>
      </w:rPr>
      <w:t>G  al</w:t>
    </w:r>
    <w:proofErr w:type="gramEnd"/>
    <w:r>
      <w:rPr>
        <w:color w:val="000000"/>
        <w:sz w:val="28"/>
        <w:szCs w:val="28"/>
      </w:rPr>
      <w:t xml:space="preserve"> Decreto n. del  giugno 2017</w:t>
    </w:r>
    <w:r>
      <w:rPr>
        <w:color w:val="000000"/>
        <w:sz w:val="32"/>
        <w:szCs w:val="32"/>
      </w:rPr>
      <w:t xml:space="preserve">                   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1114FC">
      <w:rPr>
        <w:color w:val="000000"/>
      </w:rPr>
      <w:fldChar w:fldCharType="separate"/>
    </w:r>
    <w:r w:rsidR="001114FC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65"/>
    <w:rsid w:val="001114FC"/>
    <w:rsid w:val="00156A65"/>
    <w:rsid w:val="006F0500"/>
    <w:rsid w:val="007A47B5"/>
    <w:rsid w:val="00D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6AE8"/>
  <w15:docId w15:val="{12034ED0-E364-403C-A67B-6CB01DED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firstLine="142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center"/>
    </w:pPr>
    <w:rPr>
      <w:color w:val="C0C0C0"/>
      <w:sz w:val="14"/>
    </w:rPr>
  </w:style>
  <w:style w:type="character" w:customStyle="1" w:styleId="Corpodeltesto2Carattere">
    <w:name w:val="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rYkMlJO9+NBgjCqhkh6w87gdA==">AMUW2mVTRb2bRcrDVhLoV4/kV/lHX3pgNhZJzL8qF4tYknXtHtWJ+C5zvjA+8JPBvQcsuZ2/yObQrfxPxY70bjjJ9z6UIMh3KTAElgpbAmEIjiuvr3ytb6nxOsbzfWNe7IGHJsb7CPtB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vanda-togni</dc:creator>
  <cp:lastModifiedBy>Claudia Bettin</cp:lastModifiedBy>
  <cp:revision>3</cp:revision>
  <cp:lastPrinted>2024-01-02T10:21:00Z</cp:lastPrinted>
  <dcterms:created xsi:type="dcterms:W3CDTF">2019-07-03T12:55:00Z</dcterms:created>
  <dcterms:modified xsi:type="dcterms:W3CDTF">2024-01-02T10:24:00Z</dcterms:modified>
</cp:coreProperties>
</file>