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85CDFE9" w:rsidR="0050502A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1E06E635" w14:textId="77777777" w:rsidR="0058597E" w:rsidRPr="002B0149" w:rsidRDefault="0058597E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0869819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14:paraId="64156CD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394C259F" w:rsidR="0050502A" w:rsidRPr="002B0149" w:rsidRDefault="0050502A" w:rsidP="0058597E">
      <w:pPr>
        <w:spacing w:after="0" w:line="24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</w:t>
      </w:r>
      <w:r w:rsidR="00455824">
        <w:rPr>
          <w:sz w:val="20"/>
          <w:szCs w:val="20"/>
        </w:rPr>
        <w:t>dei voucher</w:t>
      </w:r>
      <w:r w:rsidR="00A137FA" w:rsidRPr="00A137FA">
        <w:rPr>
          <w:sz w:val="20"/>
          <w:szCs w:val="20"/>
        </w:rPr>
        <w:t xml:space="preserve">. Dichiarazione sostitutiva di atto di notorietà (DPR n. 445 del 28.12.2000). DGR n. </w:t>
      </w:r>
      <w:r w:rsidR="00EA26BF">
        <w:rPr>
          <w:sz w:val="20"/>
          <w:szCs w:val="20"/>
        </w:rPr>
        <w:t>1522</w:t>
      </w:r>
      <w:r w:rsidR="00A137FA" w:rsidRPr="00A137FA">
        <w:rPr>
          <w:sz w:val="20"/>
          <w:szCs w:val="20"/>
        </w:rPr>
        <w:t>/202</w:t>
      </w:r>
      <w:r w:rsidR="00EA26BF">
        <w:rPr>
          <w:sz w:val="20"/>
          <w:szCs w:val="20"/>
        </w:rPr>
        <w:t>2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58597E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5B70D364" w14:textId="209F24E1"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1A7A15">
        <w:rPr>
          <w:sz w:val="20"/>
          <w:szCs w:val="20"/>
        </w:rPr>
        <w:t>che per i</w:t>
      </w:r>
      <w:r w:rsidR="00D22586">
        <w:rPr>
          <w:sz w:val="20"/>
          <w:szCs w:val="20"/>
        </w:rPr>
        <w:t>l</w:t>
      </w:r>
      <w:r w:rsidRPr="001A7A15">
        <w:rPr>
          <w:sz w:val="20"/>
          <w:szCs w:val="20"/>
        </w:rPr>
        <w:t xml:space="preserve"> destinatari</w:t>
      </w:r>
      <w:r w:rsidR="00D22586">
        <w:rPr>
          <w:sz w:val="20"/>
          <w:szCs w:val="20"/>
        </w:rPr>
        <w:t>o</w:t>
      </w:r>
      <w:r w:rsidRPr="001A7A15">
        <w:rPr>
          <w:sz w:val="20"/>
          <w:szCs w:val="20"/>
        </w:rPr>
        <w:t xml:space="preserve"> </w:t>
      </w:r>
      <w:r w:rsidR="00893946">
        <w:rPr>
          <w:sz w:val="20"/>
          <w:szCs w:val="20"/>
        </w:rPr>
        <w:t>_____________</w:t>
      </w:r>
      <w:r w:rsidR="000E3EED">
        <w:rPr>
          <w:sz w:val="20"/>
          <w:szCs w:val="20"/>
        </w:rPr>
        <w:t>______</w:t>
      </w:r>
      <w:r w:rsidR="00893946">
        <w:rPr>
          <w:sz w:val="20"/>
          <w:szCs w:val="20"/>
        </w:rPr>
        <w:t xml:space="preserve"> </w:t>
      </w:r>
      <w:r w:rsidR="00225063">
        <w:rPr>
          <w:sz w:val="20"/>
          <w:szCs w:val="20"/>
        </w:rPr>
        <w:t xml:space="preserve">sono stati rispettati, </w:t>
      </w:r>
      <w:r w:rsidR="0057445D" w:rsidRPr="001A7A15">
        <w:rPr>
          <w:sz w:val="20"/>
          <w:szCs w:val="20"/>
        </w:rPr>
        <w:t>in base ai requisiti previsti dalla direttiva</w:t>
      </w:r>
      <w:r w:rsidR="0057445D">
        <w:rPr>
          <w:sz w:val="20"/>
          <w:szCs w:val="20"/>
        </w:rPr>
        <w:t>,</w:t>
      </w:r>
      <w:r w:rsidR="0057445D" w:rsidRPr="001A7A15">
        <w:rPr>
          <w:sz w:val="20"/>
          <w:szCs w:val="20"/>
        </w:rPr>
        <w:t xml:space="preserve"> </w:t>
      </w:r>
      <w:r w:rsidR="00FF2091">
        <w:rPr>
          <w:sz w:val="20"/>
          <w:szCs w:val="20"/>
        </w:rPr>
        <w:t>i pagamenti de</w:t>
      </w:r>
      <w:r w:rsidRPr="001A7A15">
        <w:rPr>
          <w:sz w:val="20"/>
          <w:szCs w:val="20"/>
        </w:rPr>
        <w:t>gli importi</w:t>
      </w:r>
      <w:r w:rsidR="0057445D">
        <w:rPr>
          <w:sz w:val="20"/>
          <w:szCs w:val="20"/>
        </w:rPr>
        <w:t xml:space="preserve"> </w:t>
      </w:r>
      <w:r w:rsidR="0005599B">
        <w:rPr>
          <w:sz w:val="20"/>
          <w:szCs w:val="20"/>
        </w:rPr>
        <w:t>relativi alle</w:t>
      </w:r>
      <w:r w:rsidR="00225063">
        <w:rPr>
          <w:sz w:val="20"/>
          <w:szCs w:val="20"/>
        </w:rPr>
        <w:t xml:space="preserve"> </w:t>
      </w:r>
      <w:r w:rsidR="00225063" w:rsidRPr="001A7A15">
        <w:rPr>
          <w:sz w:val="20"/>
          <w:szCs w:val="20"/>
        </w:rPr>
        <w:t xml:space="preserve">tipologie di voucher </w:t>
      </w:r>
      <w:r w:rsidR="00225063">
        <w:rPr>
          <w:sz w:val="20"/>
          <w:szCs w:val="20"/>
        </w:rPr>
        <w:t>assegnati</w:t>
      </w:r>
      <w:r w:rsidR="0005599B">
        <w:rPr>
          <w:sz w:val="20"/>
          <w:szCs w:val="20"/>
        </w:rPr>
        <w:t xml:space="preserve">, </w:t>
      </w:r>
      <w:r w:rsidR="007015C9" w:rsidRPr="001A7A15">
        <w:rPr>
          <w:sz w:val="20"/>
          <w:szCs w:val="20"/>
        </w:rPr>
        <w:t>così come indicato</w:t>
      </w:r>
      <w:r w:rsidR="00893946">
        <w:rPr>
          <w:sz w:val="20"/>
          <w:szCs w:val="20"/>
        </w:rPr>
        <w:t xml:space="preserve"> in tabella</w:t>
      </w:r>
      <w:r w:rsidRPr="001A7A15">
        <w:rPr>
          <w:sz w:val="20"/>
          <w:szCs w:val="20"/>
        </w:rPr>
        <w:t>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276"/>
        <w:gridCol w:w="1985"/>
        <w:gridCol w:w="1276"/>
      </w:tblGrid>
      <w:tr w:rsidR="00C03442" w:rsidRPr="00A137FA" w14:paraId="61A48E58" w14:textId="77777777" w:rsidTr="003B3D4B">
        <w:trPr>
          <w:trHeight w:val="594"/>
        </w:trPr>
        <w:tc>
          <w:tcPr>
            <w:tcW w:w="1418" w:type="dxa"/>
            <w:hideMark/>
          </w:tcPr>
          <w:p w14:paraId="1C4A9589" w14:textId="278B35B7" w:rsidR="00C03442" w:rsidRPr="00A137FA" w:rsidRDefault="00C03442" w:rsidP="00940D7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 xml:space="preserve">COGNOME </w:t>
            </w:r>
            <w:r>
              <w:rPr>
                <w:b/>
                <w:sz w:val="18"/>
                <w:szCs w:val="18"/>
              </w:rPr>
              <w:t>VOUCHERISTA</w:t>
            </w:r>
          </w:p>
        </w:tc>
        <w:tc>
          <w:tcPr>
            <w:tcW w:w="1418" w:type="dxa"/>
            <w:hideMark/>
          </w:tcPr>
          <w:p w14:paraId="74575F64" w14:textId="35C53523" w:rsidR="00C03442" w:rsidRPr="00A137FA" w:rsidRDefault="00C03442" w:rsidP="00940D7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 xml:space="preserve">NOME </w:t>
            </w:r>
            <w:r>
              <w:rPr>
                <w:b/>
                <w:sz w:val="18"/>
                <w:szCs w:val="18"/>
              </w:rPr>
              <w:t>VOUCHERISTA</w:t>
            </w:r>
          </w:p>
        </w:tc>
        <w:tc>
          <w:tcPr>
            <w:tcW w:w="1559" w:type="dxa"/>
            <w:hideMark/>
          </w:tcPr>
          <w:p w14:paraId="5314DCBF" w14:textId="23A54027" w:rsidR="00C03442" w:rsidRPr="00A137FA" w:rsidRDefault="00C03442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DEL VOUCHER</w:t>
            </w:r>
          </w:p>
        </w:tc>
        <w:tc>
          <w:tcPr>
            <w:tcW w:w="1417" w:type="dxa"/>
            <w:hideMark/>
          </w:tcPr>
          <w:p w14:paraId="67874CA1" w14:textId="77777777" w:rsidR="00C03442" w:rsidRPr="00A137FA" w:rsidRDefault="00C03442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</w:tcPr>
          <w:p w14:paraId="15D215A6" w14:textId="5EB04611" w:rsidR="00C03442" w:rsidRPr="00A137FA" w:rsidRDefault="00C03442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 SVOLTE NEL MESE DI RIFERIMENTO</w:t>
            </w:r>
          </w:p>
        </w:tc>
        <w:tc>
          <w:tcPr>
            <w:tcW w:w="1985" w:type="dxa"/>
            <w:hideMark/>
          </w:tcPr>
          <w:p w14:paraId="4C939966" w14:textId="0590BED3" w:rsidR="00C03442" w:rsidRPr="00A137FA" w:rsidRDefault="00C03442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MESE DI RIFERIMENTO E ATTIVITA’</w:t>
            </w:r>
            <w:r w:rsidR="00845422">
              <w:rPr>
                <w:b/>
                <w:sz w:val="18"/>
                <w:szCs w:val="18"/>
              </w:rPr>
              <w:t xml:space="preserve"> SVOLTE</w:t>
            </w:r>
          </w:p>
        </w:tc>
        <w:tc>
          <w:tcPr>
            <w:tcW w:w="1276" w:type="dxa"/>
            <w:hideMark/>
          </w:tcPr>
          <w:p w14:paraId="5570C0E2" w14:textId="16975EF2" w:rsidR="00C03442" w:rsidRPr="00A137FA" w:rsidRDefault="00C03442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PAGAMENTO</w:t>
            </w:r>
          </w:p>
        </w:tc>
      </w:tr>
      <w:tr w:rsidR="00C03442" w:rsidRPr="00A137FA" w14:paraId="6E94CC2F" w14:textId="77777777" w:rsidTr="003B3D4B">
        <w:trPr>
          <w:trHeight w:val="300"/>
        </w:trPr>
        <w:tc>
          <w:tcPr>
            <w:tcW w:w="1418" w:type="dxa"/>
            <w:noWrap/>
            <w:hideMark/>
          </w:tcPr>
          <w:p w14:paraId="00F5A38F" w14:textId="77777777" w:rsidR="00C03442" w:rsidRPr="00A137FA" w:rsidRDefault="00C03442" w:rsidP="008454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418" w:type="dxa"/>
            <w:noWrap/>
            <w:hideMark/>
          </w:tcPr>
          <w:p w14:paraId="6A905367" w14:textId="77777777" w:rsidR="00C03442" w:rsidRPr="00A137FA" w:rsidRDefault="00C03442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559" w:type="dxa"/>
            <w:noWrap/>
            <w:hideMark/>
          </w:tcPr>
          <w:p w14:paraId="5057C83F" w14:textId="1CEB4A95" w:rsidR="00C03442" w:rsidRPr="00A137FA" w:rsidRDefault="00845422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03442" w:rsidRPr="003E0277">
              <w:rPr>
                <w:sz w:val="18"/>
                <w:szCs w:val="18"/>
              </w:rPr>
              <w:t>ransizione</w:t>
            </w:r>
          </w:p>
        </w:tc>
        <w:tc>
          <w:tcPr>
            <w:tcW w:w="1417" w:type="dxa"/>
            <w:noWrap/>
            <w:hideMark/>
          </w:tcPr>
          <w:p w14:paraId="5BDD463C" w14:textId="704B26D8" w:rsidR="00C03442" w:rsidRPr="00A137FA" w:rsidRDefault="00C03442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€200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276" w:type="dxa"/>
          </w:tcPr>
          <w:p w14:paraId="713C3827" w14:textId="74EE5A5C" w:rsidR="00C03442" w:rsidRDefault="00C03442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ore</w:t>
            </w:r>
          </w:p>
        </w:tc>
        <w:tc>
          <w:tcPr>
            <w:tcW w:w="1985" w:type="dxa"/>
            <w:noWrap/>
            <w:hideMark/>
          </w:tcPr>
          <w:p w14:paraId="52DC4A35" w14:textId="42F387A8" w:rsidR="00C03442" w:rsidRPr="00A137FA" w:rsidRDefault="003B3D4B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Giugno’</w:t>
            </w:r>
            <w:r w:rsidR="00C03442">
              <w:rPr>
                <w:sz w:val="18"/>
                <w:szCs w:val="18"/>
              </w:rPr>
              <w:t xml:space="preserve">24 (20 ore FAGG; 4 ore </w:t>
            </w:r>
            <w:r w:rsidR="00C03442" w:rsidRPr="00C03442">
              <w:rPr>
                <w:sz w:val="18"/>
                <w:szCs w:val="18"/>
              </w:rPr>
              <w:t>counseling</w:t>
            </w:r>
            <w:r w:rsidR="00C0344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6817A7FF" w14:textId="2D357ED4" w:rsidR="00C03442" w:rsidRPr="00A137FA" w:rsidRDefault="00C03442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15/07/2024</w:t>
            </w:r>
          </w:p>
        </w:tc>
      </w:tr>
      <w:tr w:rsidR="00C03442" w:rsidRPr="00A137FA" w14:paraId="204EB31F" w14:textId="77777777" w:rsidTr="003B3D4B">
        <w:trPr>
          <w:trHeight w:val="234"/>
        </w:trPr>
        <w:tc>
          <w:tcPr>
            <w:tcW w:w="1418" w:type="dxa"/>
            <w:vMerge w:val="restart"/>
            <w:noWrap/>
            <w:hideMark/>
          </w:tcPr>
          <w:p w14:paraId="74E933B8" w14:textId="316AA410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 w:rsidR="00893946" w:rsidRPr="00A137FA">
              <w:rPr>
                <w:sz w:val="18"/>
                <w:szCs w:val="18"/>
              </w:rPr>
              <w:t>Rossi</w:t>
            </w:r>
          </w:p>
          <w:p w14:paraId="4FED78B0" w14:textId="31721434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7421B70E" w14:textId="49405512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 w:rsidR="00893946" w:rsidRPr="00A137FA">
              <w:rPr>
                <w:sz w:val="18"/>
                <w:szCs w:val="18"/>
              </w:rPr>
              <w:t>Mario</w:t>
            </w:r>
          </w:p>
          <w:p w14:paraId="643BE1F6" w14:textId="4C789B8E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48E8581" w14:textId="4BB9804C" w:rsidR="00C03442" w:rsidRPr="00A137FA" w:rsidRDefault="0084542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03442" w:rsidRPr="003E0277">
              <w:rPr>
                <w:sz w:val="18"/>
                <w:szCs w:val="18"/>
              </w:rPr>
              <w:t>ransizione</w:t>
            </w:r>
          </w:p>
        </w:tc>
        <w:tc>
          <w:tcPr>
            <w:tcW w:w="1417" w:type="dxa"/>
            <w:noWrap/>
            <w:hideMark/>
          </w:tcPr>
          <w:p w14:paraId="62A75ADD" w14:textId="08AA6491" w:rsidR="00C03442" w:rsidRPr="00A137FA" w:rsidRDefault="00C03442" w:rsidP="003E02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€200,00 €</w:t>
            </w:r>
          </w:p>
        </w:tc>
        <w:tc>
          <w:tcPr>
            <w:tcW w:w="1276" w:type="dxa"/>
          </w:tcPr>
          <w:p w14:paraId="6383B42B" w14:textId="408B9C4F" w:rsidR="00C03442" w:rsidRDefault="00845422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ore</w:t>
            </w:r>
          </w:p>
        </w:tc>
        <w:tc>
          <w:tcPr>
            <w:tcW w:w="1985" w:type="dxa"/>
            <w:noWrap/>
            <w:hideMark/>
          </w:tcPr>
          <w:p w14:paraId="4955C207" w14:textId="1D4783DD" w:rsidR="00C03442" w:rsidRPr="00A137FA" w:rsidRDefault="003B3D4B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Luglio</w:t>
            </w:r>
            <w:r>
              <w:rPr>
                <w:sz w:val="18"/>
                <w:szCs w:val="18"/>
              </w:rPr>
              <w:t>’24</w:t>
            </w:r>
            <w:r>
              <w:rPr>
                <w:sz w:val="18"/>
                <w:szCs w:val="18"/>
              </w:rPr>
              <w:t xml:space="preserve"> </w:t>
            </w:r>
            <w:r w:rsidR="00845422">
              <w:rPr>
                <w:sz w:val="18"/>
                <w:szCs w:val="18"/>
              </w:rPr>
              <w:t xml:space="preserve">(20 ore FAGG; 4 ore </w:t>
            </w:r>
            <w:r w:rsidR="00845422" w:rsidRPr="00C03442">
              <w:rPr>
                <w:sz w:val="18"/>
                <w:szCs w:val="18"/>
              </w:rPr>
              <w:t>counseling</w:t>
            </w:r>
            <w:r w:rsidR="0084542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A01560A" w14:textId="7ACEA248" w:rsidR="00C03442" w:rsidRPr="00A137FA" w:rsidRDefault="003669E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20/08/2024</w:t>
            </w:r>
          </w:p>
        </w:tc>
      </w:tr>
      <w:tr w:rsidR="00C03442" w:rsidRPr="00A137FA" w14:paraId="5C32DE2F" w14:textId="77777777" w:rsidTr="003B3D4B">
        <w:trPr>
          <w:trHeight w:val="195"/>
        </w:trPr>
        <w:tc>
          <w:tcPr>
            <w:tcW w:w="1418" w:type="dxa"/>
            <w:vMerge/>
            <w:noWrap/>
            <w:hideMark/>
          </w:tcPr>
          <w:p w14:paraId="063A7EE9" w14:textId="41304C3A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hideMark/>
          </w:tcPr>
          <w:p w14:paraId="0D237189" w14:textId="25E8EEE6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30E616A5" w14:textId="74E04DC8" w:rsidR="00C03442" w:rsidRPr="00A137FA" w:rsidRDefault="0084542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C03442" w:rsidRPr="003E0277">
              <w:rPr>
                <w:sz w:val="18"/>
                <w:szCs w:val="18"/>
              </w:rPr>
              <w:t>onciliazione</w:t>
            </w:r>
          </w:p>
        </w:tc>
        <w:tc>
          <w:tcPr>
            <w:tcW w:w="1417" w:type="dxa"/>
            <w:noWrap/>
            <w:hideMark/>
          </w:tcPr>
          <w:p w14:paraId="35581C0F" w14:textId="39B75D56" w:rsidR="00C03442" w:rsidRPr="00A137FA" w:rsidRDefault="00C0344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€200,00 €</w:t>
            </w:r>
          </w:p>
        </w:tc>
        <w:tc>
          <w:tcPr>
            <w:tcW w:w="1276" w:type="dxa"/>
          </w:tcPr>
          <w:p w14:paraId="7D1B3F29" w14:textId="46F84F33" w:rsidR="00C03442" w:rsidRDefault="00845422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ore</w:t>
            </w:r>
          </w:p>
        </w:tc>
        <w:tc>
          <w:tcPr>
            <w:tcW w:w="1985" w:type="dxa"/>
            <w:noWrap/>
            <w:hideMark/>
          </w:tcPr>
          <w:p w14:paraId="103931F6" w14:textId="5A7E3399" w:rsidR="00C03442" w:rsidRPr="00A137FA" w:rsidRDefault="003B3D4B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Luglio’24</w:t>
            </w:r>
            <w:r>
              <w:rPr>
                <w:sz w:val="18"/>
                <w:szCs w:val="18"/>
              </w:rPr>
              <w:t xml:space="preserve"> </w:t>
            </w:r>
            <w:r w:rsidR="00845422">
              <w:rPr>
                <w:sz w:val="18"/>
                <w:szCs w:val="18"/>
              </w:rPr>
              <w:t>(</w:t>
            </w:r>
            <w:r w:rsidR="00D22586">
              <w:rPr>
                <w:sz w:val="18"/>
                <w:szCs w:val="18"/>
              </w:rPr>
              <w:t>18</w:t>
            </w:r>
            <w:r w:rsidR="00845422">
              <w:rPr>
                <w:sz w:val="18"/>
                <w:szCs w:val="18"/>
              </w:rPr>
              <w:t xml:space="preserve"> ore FAGG;</w:t>
            </w:r>
            <w:r w:rsidR="00D22586">
              <w:rPr>
                <w:sz w:val="18"/>
                <w:szCs w:val="18"/>
              </w:rPr>
              <w:t xml:space="preserve"> 6 </w:t>
            </w:r>
            <w:r w:rsidR="00845422">
              <w:rPr>
                <w:sz w:val="18"/>
                <w:szCs w:val="18"/>
              </w:rPr>
              <w:t xml:space="preserve">ore </w:t>
            </w:r>
            <w:r w:rsidR="00845422" w:rsidRPr="00C03442">
              <w:rPr>
                <w:sz w:val="18"/>
                <w:szCs w:val="18"/>
              </w:rPr>
              <w:t>counseling</w:t>
            </w:r>
            <w:r w:rsidR="0084542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D3E5AEB" w14:textId="23C2525B" w:rsidR="00C03442" w:rsidRPr="00A137FA" w:rsidRDefault="003669EF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20/08/2024</w:t>
            </w:r>
          </w:p>
        </w:tc>
      </w:tr>
    </w:tbl>
    <w:p w14:paraId="1DF754D4" w14:textId="461C11F5" w:rsidR="00A137FA" w:rsidRPr="00513FC1" w:rsidRDefault="00A137FA" w:rsidP="00355286">
      <w:pPr>
        <w:spacing w:after="0" w:line="240" w:lineRule="exact"/>
        <w:jc w:val="both"/>
        <w:rPr>
          <w:sz w:val="16"/>
          <w:szCs w:val="16"/>
        </w:rPr>
      </w:pPr>
    </w:p>
    <w:p w14:paraId="29C71FCB" w14:textId="15461A43" w:rsidR="001A7A15" w:rsidRDefault="00CC32DA" w:rsidP="001A7A1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</w:t>
      </w:r>
      <w:r w:rsidRPr="001A7A15">
        <w:rPr>
          <w:color w:val="000000" w:themeColor="text1"/>
          <w:sz w:val="20"/>
          <w:szCs w:val="20"/>
        </w:rPr>
        <w:t>he i requisiti di accesso, sono sta</w:t>
      </w:r>
      <w:bookmarkStart w:id="0" w:name="_GoBack"/>
      <w:bookmarkEnd w:id="0"/>
      <w:r w:rsidRPr="001A7A15">
        <w:rPr>
          <w:color w:val="000000" w:themeColor="text1"/>
          <w:sz w:val="20"/>
          <w:szCs w:val="20"/>
        </w:rPr>
        <w:t xml:space="preserve">ti verificati dal Soggetto proponente </w:t>
      </w:r>
      <w:r>
        <w:rPr>
          <w:color w:val="000000" w:themeColor="text1"/>
          <w:sz w:val="20"/>
          <w:szCs w:val="20"/>
        </w:rPr>
        <w:t xml:space="preserve">e </w:t>
      </w:r>
      <w:r w:rsidR="00940D79" w:rsidRPr="000C48AF">
        <w:rPr>
          <w:color w:val="000000" w:themeColor="text1"/>
          <w:sz w:val="20"/>
          <w:szCs w:val="20"/>
        </w:rPr>
        <w:t xml:space="preserve">di conservare agli atti tutta la </w:t>
      </w:r>
      <w:r w:rsidRPr="000C48AF">
        <w:rPr>
          <w:color w:val="000000" w:themeColor="text1"/>
          <w:sz w:val="20"/>
          <w:szCs w:val="20"/>
        </w:rPr>
        <w:t xml:space="preserve">relativa </w:t>
      </w:r>
      <w:r w:rsidR="00940D79" w:rsidRPr="000C48AF">
        <w:rPr>
          <w:color w:val="000000" w:themeColor="text1"/>
          <w:sz w:val="20"/>
          <w:szCs w:val="20"/>
        </w:rPr>
        <w:t xml:space="preserve">documentazione </w:t>
      </w:r>
      <w:r w:rsidR="0030736F">
        <w:rPr>
          <w:color w:val="000000" w:themeColor="text1"/>
          <w:sz w:val="20"/>
          <w:szCs w:val="20"/>
        </w:rPr>
        <w:t>per l’accesso ai</w:t>
      </w:r>
      <w:r w:rsidR="00225063">
        <w:rPr>
          <w:color w:val="000000" w:themeColor="text1"/>
          <w:sz w:val="20"/>
          <w:szCs w:val="20"/>
        </w:rPr>
        <w:t xml:space="preserve"> voucher</w:t>
      </w:r>
      <w:r w:rsidR="000C48AF" w:rsidRPr="000C48AF">
        <w:rPr>
          <w:color w:val="000000" w:themeColor="text1"/>
          <w:sz w:val="20"/>
          <w:szCs w:val="20"/>
        </w:rPr>
        <w:t xml:space="preserve"> (ISEE, lo stato di famiglia, dichiarazione della struttura sanitaria o medico competente che attesti lo stato di disabilità e/o non autosufficienza)</w:t>
      </w:r>
      <w:r w:rsidR="000C48A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e</w:t>
      </w:r>
      <w:r w:rsidR="000C48AF" w:rsidRPr="000C48AF">
        <w:rPr>
          <w:color w:val="000000" w:themeColor="text1"/>
          <w:sz w:val="20"/>
          <w:szCs w:val="20"/>
        </w:rPr>
        <w:t xml:space="preserve"> </w:t>
      </w:r>
      <w:r w:rsidR="00973B7A">
        <w:rPr>
          <w:color w:val="000000" w:themeColor="text1"/>
          <w:sz w:val="20"/>
          <w:szCs w:val="20"/>
        </w:rPr>
        <w:t>di aver provveduto al</w:t>
      </w:r>
      <w:r w:rsidR="00940D79" w:rsidRPr="000C48AF">
        <w:rPr>
          <w:color w:val="000000" w:themeColor="text1"/>
          <w:sz w:val="20"/>
          <w:szCs w:val="20"/>
        </w:rPr>
        <w:t xml:space="preserve"> sostenimento dei relativi costi </w:t>
      </w:r>
      <w:r w:rsidR="00225063">
        <w:rPr>
          <w:color w:val="000000" w:themeColor="text1"/>
          <w:sz w:val="20"/>
          <w:szCs w:val="20"/>
        </w:rPr>
        <w:t>e di mettere a disposizione della scrivente Amministrazione</w:t>
      </w:r>
      <w:r w:rsidR="0030736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le </w:t>
      </w:r>
      <w:r w:rsidR="0030736F" w:rsidRPr="000C48AF">
        <w:rPr>
          <w:color w:val="000000" w:themeColor="text1"/>
          <w:sz w:val="20"/>
          <w:szCs w:val="20"/>
        </w:rPr>
        <w:t>quietanze di pagamento</w:t>
      </w:r>
      <w:r w:rsidR="0030736F">
        <w:rPr>
          <w:color w:val="000000" w:themeColor="text1"/>
          <w:sz w:val="20"/>
          <w:szCs w:val="20"/>
        </w:rPr>
        <w:t xml:space="preserve"> </w:t>
      </w:r>
      <w:r w:rsidR="00940D79" w:rsidRPr="000C48AF">
        <w:rPr>
          <w:color w:val="000000" w:themeColor="text1"/>
          <w:sz w:val="20"/>
          <w:szCs w:val="20"/>
        </w:rPr>
        <w:t xml:space="preserve">ai fini di eventuali verifiche mediante procedure di campionamento, anche svolte attraverso la Società incaricata al Servizio di Controllo </w:t>
      </w:r>
      <w:r w:rsidR="007015C9" w:rsidRPr="000C48AF">
        <w:rPr>
          <w:color w:val="000000" w:themeColor="text1"/>
          <w:sz w:val="20"/>
          <w:szCs w:val="20"/>
        </w:rPr>
        <w:t>e Certificazione dei rendiconti</w:t>
      </w:r>
      <w:r w:rsidR="00973B7A">
        <w:rPr>
          <w:color w:val="000000" w:themeColor="text1"/>
          <w:sz w:val="20"/>
          <w:szCs w:val="20"/>
        </w:rPr>
        <w:t>;</w:t>
      </w:r>
    </w:p>
    <w:p w14:paraId="3DE9C75C" w14:textId="77777777" w:rsidR="00940D79" w:rsidRPr="0062575E" w:rsidRDefault="00940D79" w:rsidP="00355286">
      <w:pPr>
        <w:spacing w:after="0" w:line="240" w:lineRule="exact"/>
        <w:jc w:val="both"/>
        <w:rPr>
          <w:sz w:val="20"/>
          <w:szCs w:val="20"/>
        </w:rPr>
      </w:pPr>
    </w:p>
    <w:p w14:paraId="50EA094A" w14:textId="77777777" w:rsidR="00861E33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3D7343BC" w:rsidR="0050502A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14:paraId="09FA53B3" w14:textId="684CFA84" w:rsidR="00861E33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6C338027" w14:textId="77777777" w:rsidR="00861E33" w:rsidRPr="0062575E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62ADA407" w14:textId="77777777" w:rsidR="0050502A" w:rsidRPr="00A137FA" w:rsidRDefault="0050502A" w:rsidP="0050502A">
      <w:pPr>
        <w:spacing w:after="0" w:line="240" w:lineRule="exact"/>
        <w:ind w:firstLine="426"/>
        <w:rPr>
          <w:sz w:val="16"/>
          <w:szCs w:val="16"/>
        </w:rPr>
      </w:pPr>
    </w:p>
    <w:p w14:paraId="3A7A82A0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0BBEA5D2" w14:textId="3B2BFB0A" w:rsidR="00F00501" w:rsidRDefault="00F00501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25440307" w14:textId="77777777" w:rsidR="00CB5729" w:rsidRDefault="00CB5729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542C4AD0" w14:textId="219F4A25" w:rsidR="0058597E" w:rsidRDefault="0058597E" w:rsidP="0050502A">
      <w:pPr>
        <w:spacing w:after="0" w:line="240" w:lineRule="exact"/>
        <w:rPr>
          <w:sz w:val="20"/>
          <w:szCs w:val="20"/>
        </w:rPr>
      </w:pPr>
    </w:p>
    <w:p w14:paraId="157CC2FD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485D14B0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  <w:r w:rsidR="002A7D5E">
        <w:rPr>
          <w:sz w:val="20"/>
          <w:szCs w:val="20"/>
        </w:rPr>
        <w:t>F</w:t>
      </w:r>
      <w:r w:rsidRPr="0062575E">
        <w:rPr>
          <w:sz w:val="20"/>
          <w:szCs w:val="20"/>
        </w:rPr>
        <w:t>irma del Legale Rappresentante del Beneficiario</w:t>
      </w:r>
    </w:p>
    <w:sectPr w:rsidR="009A4536" w:rsidRPr="0062575E" w:rsidSect="0058597E">
      <w:footerReference w:type="even" r:id="rId8"/>
      <w:footerReference w:type="default" r:id="rId9"/>
      <w:pgSz w:w="11906" w:h="16838"/>
      <w:pgMar w:top="426" w:right="1134" w:bottom="0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2FFFCABC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513FC1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54674CE4" w14:textId="37E3D9EC" w:rsidR="000233DD" w:rsidRPr="00CB5729" w:rsidRDefault="0050502A" w:rsidP="0050502A">
      <w:pPr>
        <w:pStyle w:val="Testonotaapidipagina"/>
        <w:rPr>
          <w:sz w:val="18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27E7"/>
    <w:multiLevelType w:val="multilevel"/>
    <w:tmpl w:val="4600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33DD"/>
    <w:rsid w:val="000413FB"/>
    <w:rsid w:val="0005599B"/>
    <w:rsid w:val="0006358D"/>
    <w:rsid w:val="000730A5"/>
    <w:rsid w:val="00076A16"/>
    <w:rsid w:val="000A6664"/>
    <w:rsid w:val="000B22D2"/>
    <w:rsid w:val="000C3FBB"/>
    <w:rsid w:val="000C48AF"/>
    <w:rsid w:val="000D7ADC"/>
    <w:rsid w:val="000E3EED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A7A15"/>
    <w:rsid w:val="001C45BA"/>
    <w:rsid w:val="001D47F1"/>
    <w:rsid w:val="001D5CF5"/>
    <w:rsid w:val="001F47E8"/>
    <w:rsid w:val="001F67AC"/>
    <w:rsid w:val="00202EAF"/>
    <w:rsid w:val="00203EE4"/>
    <w:rsid w:val="002175C3"/>
    <w:rsid w:val="00225063"/>
    <w:rsid w:val="0023238C"/>
    <w:rsid w:val="00246740"/>
    <w:rsid w:val="00255AD9"/>
    <w:rsid w:val="00284836"/>
    <w:rsid w:val="002A7D5E"/>
    <w:rsid w:val="002D3C8C"/>
    <w:rsid w:val="002D52E1"/>
    <w:rsid w:val="002E582F"/>
    <w:rsid w:val="00306B80"/>
    <w:rsid w:val="0030736F"/>
    <w:rsid w:val="00310A37"/>
    <w:rsid w:val="00323199"/>
    <w:rsid w:val="003457D9"/>
    <w:rsid w:val="00355286"/>
    <w:rsid w:val="0035694D"/>
    <w:rsid w:val="003669EF"/>
    <w:rsid w:val="003921B3"/>
    <w:rsid w:val="003936A7"/>
    <w:rsid w:val="003B10C7"/>
    <w:rsid w:val="003B3D4B"/>
    <w:rsid w:val="003E0277"/>
    <w:rsid w:val="00400947"/>
    <w:rsid w:val="0041130F"/>
    <w:rsid w:val="00414BCE"/>
    <w:rsid w:val="00415786"/>
    <w:rsid w:val="004275D1"/>
    <w:rsid w:val="00434C70"/>
    <w:rsid w:val="00451ACE"/>
    <w:rsid w:val="00455824"/>
    <w:rsid w:val="0046055C"/>
    <w:rsid w:val="0046320D"/>
    <w:rsid w:val="00471589"/>
    <w:rsid w:val="004961D3"/>
    <w:rsid w:val="004B4E78"/>
    <w:rsid w:val="004B4FEA"/>
    <w:rsid w:val="004C3101"/>
    <w:rsid w:val="004C5384"/>
    <w:rsid w:val="004C7DAE"/>
    <w:rsid w:val="004D4DB2"/>
    <w:rsid w:val="0050502A"/>
    <w:rsid w:val="00512D64"/>
    <w:rsid w:val="00513FC1"/>
    <w:rsid w:val="00515356"/>
    <w:rsid w:val="00521958"/>
    <w:rsid w:val="00523C09"/>
    <w:rsid w:val="00526324"/>
    <w:rsid w:val="00533747"/>
    <w:rsid w:val="00562A5D"/>
    <w:rsid w:val="0057445D"/>
    <w:rsid w:val="00580FB2"/>
    <w:rsid w:val="0058597E"/>
    <w:rsid w:val="00590215"/>
    <w:rsid w:val="005A2562"/>
    <w:rsid w:val="005B6E0E"/>
    <w:rsid w:val="005C7CF5"/>
    <w:rsid w:val="005D007C"/>
    <w:rsid w:val="005D55A0"/>
    <w:rsid w:val="005E70CF"/>
    <w:rsid w:val="005E748C"/>
    <w:rsid w:val="005F2164"/>
    <w:rsid w:val="005F5A5A"/>
    <w:rsid w:val="005F63A6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015C9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45422"/>
    <w:rsid w:val="008508FF"/>
    <w:rsid w:val="00861988"/>
    <w:rsid w:val="00861E33"/>
    <w:rsid w:val="008635A7"/>
    <w:rsid w:val="0088301C"/>
    <w:rsid w:val="00885A5A"/>
    <w:rsid w:val="008915E0"/>
    <w:rsid w:val="00891D85"/>
    <w:rsid w:val="00893946"/>
    <w:rsid w:val="008A0FCC"/>
    <w:rsid w:val="008A2A70"/>
    <w:rsid w:val="008A40A5"/>
    <w:rsid w:val="008A70BB"/>
    <w:rsid w:val="008F138C"/>
    <w:rsid w:val="008F773B"/>
    <w:rsid w:val="00902D37"/>
    <w:rsid w:val="00904788"/>
    <w:rsid w:val="00925ADC"/>
    <w:rsid w:val="00932C1F"/>
    <w:rsid w:val="00940D79"/>
    <w:rsid w:val="00946DDD"/>
    <w:rsid w:val="00954A8C"/>
    <w:rsid w:val="00973B7A"/>
    <w:rsid w:val="00975F04"/>
    <w:rsid w:val="00981190"/>
    <w:rsid w:val="00985028"/>
    <w:rsid w:val="009A4536"/>
    <w:rsid w:val="009B1DA0"/>
    <w:rsid w:val="009B699C"/>
    <w:rsid w:val="009C714A"/>
    <w:rsid w:val="009F20F8"/>
    <w:rsid w:val="00A137FA"/>
    <w:rsid w:val="00A25968"/>
    <w:rsid w:val="00A44E72"/>
    <w:rsid w:val="00A5009E"/>
    <w:rsid w:val="00A50F9C"/>
    <w:rsid w:val="00A60F85"/>
    <w:rsid w:val="00A67B7A"/>
    <w:rsid w:val="00A71189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A20A4"/>
    <w:rsid w:val="00BB185F"/>
    <w:rsid w:val="00BC3BAA"/>
    <w:rsid w:val="00BC7EAE"/>
    <w:rsid w:val="00BE3C94"/>
    <w:rsid w:val="00BE66B5"/>
    <w:rsid w:val="00BF2BA3"/>
    <w:rsid w:val="00BF55AB"/>
    <w:rsid w:val="00BF6DC2"/>
    <w:rsid w:val="00C03442"/>
    <w:rsid w:val="00C03EB5"/>
    <w:rsid w:val="00C12375"/>
    <w:rsid w:val="00C25184"/>
    <w:rsid w:val="00C31F41"/>
    <w:rsid w:val="00C37D08"/>
    <w:rsid w:val="00C57315"/>
    <w:rsid w:val="00C734EC"/>
    <w:rsid w:val="00C76C29"/>
    <w:rsid w:val="00C80012"/>
    <w:rsid w:val="00C819E2"/>
    <w:rsid w:val="00CA6CE4"/>
    <w:rsid w:val="00CB5729"/>
    <w:rsid w:val="00CC32DA"/>
    <w:rsid w:val="00CD7E00"/>
    <w:rsid w:val="00CE0A56"/>
    <w:rsid w:val="00D04DA8"/>
    <w:rsid w:val="00D146A8"/>
    <w:rsid w:val="00D163D1"/>
    <w:rsid w:val="00D22586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26BF"/>
    <w:rsid w:val="00EA397C"/>
    <w:rsid w:val="00EA4DF4"/>
    <w:rsid w:val="00EB5453"/>
    <w:rsid w:val="00EC2661"/>
    <w:rsid w:val="00ED23D7"/>
    <w:rsid w:val="00EE1345"/>
    <w:rsid w:val="00EF1713"/>
    <w:rsid w:val="00F00501"/>
    <w:rsid w:val="00F02A88"/>
    <w:rsid w:val="00F22E24"/>
    <w:rsid w:val="00F232BA"/>
    <w:rsid w:val="00F27F55"/>
    <w:rsid w:val="00F571DD"/>
    <w:rsid w:val="00F7180B"/>
    <w:rsid w:val="00F81D1B"/>
    <w:rsid w:val="00F822A7"/>
    <w:rsid w:val="00F84553"/>
    <w:rsid w:val="00FA2A70"/>
    <w:rsid w:val="00FC7C2D"/>
    <w:rsid w:val="00FD14F2"/>
    <w:rsid w:val="00FE59CB"/>
    <w:rsid w:val="00FF2091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A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20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20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20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20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2234-BF00-430C-8544-FDA7B19A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348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36</cp:revision>
  <cp:lastPrinted>2019-03-28T07:05:00Z</cp:lastPrinted>
  <dcterms:created xsi:type="dcterms:W3CDTF">2024-01-25T11:01:00Z</dcterms:created>
  <dcterms:modified xsi:type="dcterms:W3CDTF">2025-03-06T14:48:00Z</dcterms:modified>
</cp:coreProperties>
</file>